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4"/>
        <w:gridCol w:w="1440"/>
        <w:gridCol w:w="1800"/>
        <w:gridCol w:w="4904"/>
      </w:tblGrid>
      <w:tr w:rsidR="003503A0" w:rsidRPr="009F0B0C" w:rsidTr="003503A0">
        <w:trPr>
          <w:trHeight w:val="1463"/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9F0B0C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9F0B0C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Image Description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9F0B0C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9F0B0C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Element --Cultural Universal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9F0B0C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9F0B0C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Example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9F0B0C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9F0B0C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URL </w:t>
            </w:r>
          </w:p>
        </w:tc>
      </w:tr>
      <w:tr w:rsidR="003503A0" w:rsidRPr="009F0B0C" w:rsidTr="003503A0">
        <w:trPr>
          <w:trHeight w:val="523"/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584D22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People Dancing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9F0B0C" w:rsidP="00E12DD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9F0B0C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  <w:r w:rsidR="00584D22">
              <w:rPr>
                <w:rFonts w:ascii="Trebuchet MS" w:eastAsia="Times New Roman" w:hAnsi="Trebuchet MS" w:cs="Times New Roman"/>
                <w:sz w:val="24"/>
                <w:szCs w:val="24"/>
              </w:rPr>
              <w:t>Aesthetics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9F0B0C" w:rsidP="00983C3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9F0B0C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  <w:r w:rsidR="00983C3A">
              <w:rPr>
                <w:rFonts w:ascii="Trebuchet MS" w:eastAsia="Times New Roman" w:hAnsi="Trebuchet MS" w:cs="Times New Roman"/>
                <w:sz w:val="24"/>
                <w:szCs w:val="24"/>
              </w:rPr>
              <w:t>Dance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Default="00584D22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84D22">
              <w:rPr>
                <w:rFonts w:ascii="Trebuchet MS" w:eastAsia="Times New Roman" w:hAnsi="Trebuchet MS" w:cs="Times New Roman"/>
                <w:sz w:val="24"/>
                <w:szCs w:val="24"/>
              </w:rPr>
              <w:t>https://c1.staticflickr.com/3/2319/2262570654_921e0bdb29.jpg</w:t>
            </w:r>
          </w:p>
          <w:p w:rsidR="009F0B0C" w:rsidRPr="009F0B0C" w:rsidRDefault="009F0B0C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584D22" w:rsidRPr="009F0B0C" w:rsidTr="003503A0">
        <w:trPr>
          <w:trHeight w:val="523"/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6D2276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Classic Cars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FC07EB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Economics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6D2276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Transportation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6D2276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D2276">
              <w:rPr>
                <w:rFonts w:ascii="Trebuchet MS" w:eastAsia="Times New Roman" w:hAnsi="Trebuchet MS" w:cs="Times New Roman"/>
                <w:sz w:val="24"/>
                <w:szCs w:val="24"/>
              </w:rPr>
              <w:t>http://babalublog.com/wpr/wp-content/uploads/2015/08/cuba-lifts-ban-on-new-cars-after-almost-55-years_3.jpg</w:t>
            </w:r>
          </w:p>
        </w:tc>
      </w:tr>
      <w:tr w:rsidR="00584D22" w:rsidRPr="009F0B0C" w:rsidTr="003503A0">
        <w:trPr>
          <w:trHeight w:val="523"/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806BF1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Cathedral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806BF1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Belief System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806BF1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Religion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806BF1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06BF1">
              <w:rPr>
                <w:rFonts w:ascii="Trebuchet MS" w:eastAsia="Times New Roman" w:hAnsi="Trebuchet MS" w:cs="Times New Roman"/>
                <w:sz w:val="24"/>
                <w:szCs w:val="24"/>
              </w:rPr>
              <w:t>http://carmens-luxury-travel.carmensluxurytra.netdna-cdn.com/wp-content/uploads/2015/07/cobre.jpg</w:t>
            </w:r>
          </w:p>
        </w:tc>
      </w:tr>
      <w:tr w:rsidR="00584D22" w:rsidRPr="009F0B0C" w:rsidTr="003503A0">
        <w:trPr>
          <w:trHeight w:val="523"/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983C3A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Cuban Cash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9F0B0C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9F0B0C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  <w:r w:rsidR="00983C3A">
              <w:rPr>
                <w:rFonts w:ascii="Trebuchet MS" w:eastAsia="Times New Roman" w:hAnsi="Trebuchet MS" w:cs="Times New Roman"/>
                <w:sz w:val="24"/>
                <w:szCs w:val="24"/>
              </w:rPr>
              <w:t>Economic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9F0B0C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9F0B0C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  <w:r w:rsidR="00983C3A">
              <w:rPr>
                <w:rFonts w:ascii="Trebuchet MS" w:eastAsia="Times New Roman" w:hAnsi="Trebuchet MS" w:cs="Times New Roman"/>
                <w:sz w:val="24"/>
                <w:szCs w:val="24"/>
              </w:rPr>
              <w:t>Distribution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983C3A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983C3A">
              <w:rPr>
                <w:rFonts w:ascii="Trebuchet MS" w:eastAsia="Times New Roman" w:hAnsi="Trebuchet MS" w:cs="Times New Roman"/>
                <w:sz w:val="24"/>
                <w:szCs w:val="24"/>
              </w:rPr>
              <w:t>http://cbsnews1.cbsistatic.com/hub/i/r/2014/08/05/1bf6cf76-5c23-4ce0-8439-a788663b9ec8/thumbnail/620x350/19d7196830daf42138bc825d968b498e/cuba185564297.jpg</w:t>
            </w:r>
          </w:p>
        </w:tc>
      </w:tr>
      <w:tr w:rsidR="00584D22" w:rsidRPr="009F0B0C" w:rsidTr="003503A0">
        <w:trPr>
          <w:trHeight w:val="523"/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E12DDA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Painting of a band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E12DDA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Aesthetics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E12DDA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Art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E12DDA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E12DDA">
              <w:rPr>
                <w:rFonts w:ascii="Trebuchet MS" w:eastAsia="Times New Roman" w:hAnsi="Trebuchet MS" w:cs="Times New Roman"/>
                <w:sz w:val="24"/>
                <w:szCs w:val="24"/>
              </w:rPr>
              <w:t>http://www.moas.org/images/press/Cuba_Mata_Conga.jpg</w:t>
            </w:r>
          </w:p>
        </w:tc>
      </w:tr>
      <w:tr w:rsidR="00584D22" w:rsidRPr="009F0B0C" w:rsidTr="003503A0">
        <w:trPr>
          <w:trHeight w:val="523"/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FD59DE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Cuban Cigars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FD59DE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Economy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FD59DE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Production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FD59DE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D59DE">
              <w:rPr>
                <w:rFonts w:ascii="Trebuchet MS" w:eastAsia="Times New Roman" w:hAnsi="Trebuchet MS" w:cs="Times New Roman"/>
                <w:sz w:val="24"/>
                <w:szCs w:val="24"/>
              </w:rPr>
              <w:t>http://www.gannett-cdn.com/-mm-/64e37fef66cefd3d7268d40a85749102e46c9bbd/c=0-74-2628-2045&amp;r=x404&amp;c=534x401/local/-/media/DetroitNews/2015/02/15/B99243678Z.1_20150215192623_000_GI2EN7H5.1-0.jpg</w:t>
            </w:r>
          </w:p>
        </w:tc>
      </w:tr>
      <w:tr w:rsidR="00584D22" w:rsidRPr="009F0B0C" w:rsidTr="003503A0">
        <w:trPr>
          <w:trHeight w:val="523"/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57133F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Fidel Castro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9F0B0C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9F0B0C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  <w:r w:rsidR="0057133F">
              <w:rPr>
                <w:rFonts w:ascii="Trebuchet MS" w:eastAsia="Times New Roman" w:hAnsi="Trebuchet MS" w:cs="Times New Roman"/>
                <w:sz w:val="24"/>
                <w:szCs w:val="24"/>
              </w:rPr>
              <w:t>Politics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9F0B0C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9F0B0C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  <w:r w:rsidR="0057133F">
              <w:rPr>
                <w:rFonts w:ascii="Trebuchet MS" w:eastAsia="Times New Roman" w:hAnsi="Trebuchet MS" w:cs="Times New Roman"/>
                <w:sz w:val="24"/>
                <w:szCs w:val="24"/>
              </w:rPr>
              <w:t>Leadership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57133F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7133F">
              <w:rPr>
                <w:rFonts w:ascii="Trebuchet MS" w:eastAsia="Times New Roman" w:hAnsi="Trebuchet MS" w:cs="Times New Roman"/>
                <w:sz w:val="24"/>
                <w:szCs w:val="24"/>
              </w:rPr>
              <w:t>http://cdn.thedailybeast.com/content/dailybeast/articles/2015/01/09/has-social-media-killed-fidel-castro-again/jcr:content/image.img.2000.jpg/1420832283181.cached.jpg</w:t>
            </w:r>
          </w:p>
        </w:tc>
      </w:tr>
      <w:tr w:rsidR="00584D22" w:rsidRPr="009F0B0C" w:rsidTr="003503A0">
        <w:trPr>
          <w:trHeight w:val="523"/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AD3306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Capitol Building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AD3306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Politics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AD3306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Institutions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AD3306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AD3306">
              <w:rPr>
                <w:rFonts w:ascii="Trebuchet MS" w:eastAsia="Times New Roman" w:hAnsi="Trebuchet MS" w:cs="Times New Roman"/>
                <w:sz w:val="24"/>
                <w:szCs w:val="24"/>
              </w:rPr>
              <w:t>http://www.currentcuba.com/wp-content/uploads/2015/07/politics.jpg</w:t>
            </w:r>
          </w:p>
        </w:tc>
      </w:tr>
      <w:tr w:rsidR="00584D22" w:rsidRPr="009F0B0C" w:rsidTr="003503A0">
        <w:trPr>
          <w:trHeight w:val="523"/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100B75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School Children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100B75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Social Aspects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100B75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Education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100B75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00B75">
              <w:rPr>
                <w:rFonts w:ascii="Trebuchet MS" w:eastAsia="Times New Roman" w:hAnsi="Trebuchet MS" w:cs="Times New Roman"/>
                <w:sz w:val="24"/>
                <w:szCs w:val="24"/>
              </w:rPr>
              <w:t>http://www.ecocubanetwork.net/wp-content/uploads/cubanschoolkids1.jpg</w:t>
            </w:r>
          </w:p>
        </w:tc>
      </w:tr>
      <w:tr w:rsidR="00584D22" w:rsidRPr="009F0B0C" w:rsidTr="003503A0">
        <w:trPr>
          <w:trHeight w:val="523"/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8216D2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Wedding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9F0B0C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9F0B0C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  <w:r w:rsidR="008216D2">
              <w:rPr>
                <w:rFonts w:ascii="Trebuchet MS" w:eastAsia="Times New Roman" w:hAnsi="Trebuchet MS" w:cs="Times New Roman"/>
                <w:sz w:val="24"/>
                <w:szCs w:val="24"/>
              </w:rPr>
              <w:t>Social Aspect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9F0B0C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9F0B0C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  <w:r w:rsidR="008216D2">
              <w:rPr>
                <w:rFonts w:ascii="Trebuchet MS" w:eastAsia="Times New Roman" w:hAnsi="Trebuchet MS" w:cs="Times New Roman"/>
                <w:sz w:val="24"/>
                <w:szCs w:val="24"/>
              </w:rPr>
              <w:t>Customs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8216D2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216D2">
              <w:rPr>
                <w:rFonts w:ascii="Trebuchet MS" w:eastAsia="Times New Roman" w:hAnsi="Trebuchet MS" w:cs="Times New Roman"/>
                <w:sz w:val="24"/>
                <w:szCs w:val="24"/>
              </w:rPr>
              <w:t>http://tws1.ftwmedia.netdna-cdn.com/wp-content/uploads/2011/01/cuban-son-mother-wedding-songs.jpg</w:t>
            </w:r>
          </w:p>
        </w:tc>
      </w:tr>
      <w:tr w:rsidR="00584D22" w:rsidRPr="009F0B0C" w:rsidTr="003503A0">
        <w:trPr>
          <w:trHeight w:val="523"/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8216D2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Baseball </w:t>
            </w: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lastRenderedPageBreak/>
              <w:t>Player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8216D2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lastRenderedPageBreak/>
              <w:t xml:space="preserve">Social </w:t>
            </w: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lastRenderedPageBreak/>
              <w:t>Aspect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8216D2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lastRenderedPageBreak/>
              <w:t>Leisure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8216D2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216D2">
              <w:rPr>
                <w:rFonts w:ascii="Trebuchet MS" w:eastAsia="Times New Roman" w:hAnsi="Trebuchet MS" w:cs="Times New Roman"/>
                <w:sz w:val="24"/>
                <w:szCs w:val="24"/>
              </w:rPr>
              <w:t>http://a.abcnews.go.com/images/ABC_Univ</w:t>
            </w:r>
            <w:r w:rsidRPr="008216D2">
              <w:rPr>
                <w:rFonts w:ascii="Trebuchet MS" w:eastAsia="Times New Roman" w:hAnsi="Trebuchet MS" w:cs="Times New Roman"/>
                <w:sz w:val="24"/>
                <w:szCs w:val="24"/>
              </w:rPr>
              <w:lastRenderedPageBreak/>
              <w:t>ision/GTY_Cuba_Baseball_wmain.jpg</w:t>
            </w:r>
          </w:p>
        </w:tc>
      </w:tr>
      <w:tr w:rsidR="00584D22" w:rsidRPr="009F0B0C" w:rsidTr="003503A0">
        <w:trPr>
          <w:trHeight w:val="523"/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FA3E17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lastRenderedPageBreak/>
              <w:t>Voodoo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FA3E17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Belief Systems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FA3E17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religion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FA3E17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A3E17">
              <w:rPr>
                <w:rFonts w:ascii="Trebuchet MS" w:eastAsia="Times New Roman" w:hAnsi="Trebuchet MS" w:cs="Times New Roman"/>
                <w:sz w:val="24"/>
                <w:szCs w:val="24"/>
              </w:rPr>
              <w:t>http://i.dailymail.co.uk/i/pix/2012/03/23/article-2119045-124B4A71000005DC-697_468x322.jpg</w:t>
            </w:r>
          </w:p>
        </w:tc>
      </w:tr>
      <w:tr w:rsidR="00584D22" w:rsidRPr="009F0B0C" w:rsidTr="003503A0">
        <w:trPr>
          <w:trHeight w:val="523"/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F53220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cookbook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9F0B0C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9F0B0C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  <w:r w:rsidR="00F53220">
              <w:rPr>
                <w:rFonts w:ascii="Trebuchet MS" w:eastAsia="Times New Roman" w:hAnsi="Trebuchet MS" w:cs="Times New Roman"/>
                <w:sz w:val="24"/>
                <w:szCs w:val="24"/>
              </w:rPr>
              <w:t>Aesthetics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9F0B0C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9F0B0C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  <w:r w:rsidR="00F53220">
              <w:rPr>
                <w:rFonts w:ascii="Trebuchet MS" w:eastAsia="Times New Roman" w:hAnsi="Trebuchet MS" w:cs="Times New Roman"/>
                <w:sz w:val="24"/>
                <w:szCs w:val="24"/>
              </w:rPr>
              <w:t>literature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F53220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53220">
              <w:rPr>
                <w:rFonts w:ascii="Trebuchet MS" w:eastAsia="Times New Roman" w:hAnsi="Trebuchet MS" w:cs="Times New Roman"/>
                <w:sz w:val="24"/>
                <w:szCs w:val="24"/>
              </w:rPr>
              <w:t>http://www.blurb.com/images/uploads/catalog/48/64048/264536-5ee071dd69e9f988c10f0972a2d70baa.jpg</w:t>
            </w:r>
          </w:p>
        </w:tc>
      </w:tr>
      <w:tr w:rsidR="00584D22" w:rsidRPr="009F0B0C" w:rsidTr="003503A0">
        <w:trPr>
          <w:trHeight w:val="523"/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4154E5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soldiers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4154E5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politics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4154E5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institutions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4154E5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154E5">
              <w:rPr>
                <w:rFonts w:ascii="Trebuchet MS" w:eastAsia="Times New Roman" w:hAnsi="Trebuchet MS" w:cs="Times New Roman"/>
                <w:sz w:val="24"/>
                <w:szCs w:val="24"/>
              </w:rPr>
              <w:t>http://i92.photobucket.com/albums/l21/josip25/Parata%20Cuba%20aprile%202011/soldiers_cuban_cuba_army_military_parade_havana_revolution_square_april_16_2011_001.jpg</w:t>
            </w:r>
          </w:p>
        </w:tc>
      </w:tr>
      <w:tr w:rsidR="00584D22" w:rsidRPr="009F0B0C" w:rsidTr="003503A0">
        <w:trPr>
          <w:trHeight w:val="523"/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A260CF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agriculture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A260CF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Economy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A260CF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resources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A260CF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A260CF">
              <w:rPr>
                <w:rFonts w:ascii="Trebuchet MS" w:eastAsia="Times New Roman" w:hAnsi="Trebuchet MS" w:cs="Times New Roman"/>
                <w:sz w:val="24"/>
                <w:szCs w:val="24"/>
              </w:rPr>
              <w:t>http://caribbeannewsservice.com/now/wp-content/uploads/2015/03/r484339_2482385.jpg</w:t>
            </w:r>
          </w:p>
        </w:tc>
      </w:tr>
      <w:tr w:rsidR="00584D22" w:rsidRPr="009F0B0C" w:rsidTr="003503A0">
        <w:trPr>
          <w:trHeight w:val="523"/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9F0B0C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9F0B0C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9F0B0C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9F0B0C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9F0B0C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0C" w:rsidRPr="009F0B0C" w:rsidRDefault="009F0B0C" w:rsidP="009F0B0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</w:tbl>
    <w:p w:rsidR="00265EBB" w:rsidRDefault="00265EBB"/>
    <w:sectPr w:rsidR="00265EBB" w:rsidSect="00265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0C"/>
    <w:rsid w:val="00100B75"/>
    <w:rsid w:val="00265EBB"/>
    <w:rsid w:val="003503A0"/>
    <w:rsid w:val="004154E5"/>
    <w:rsid w:val="0057133F"/>
    <w:rsid w:val="00584D22"/>
    <w:rsid w:val="006D2276"/>
    <w:rsid w:val="00806BF1"/>
    <w:rsid w:val="008216D2"/>
    <w:rsid w:val="00983C3A"/>
    <w:rsid w:val="009F0B0C"/>
    <w:rsid w:val="00A260CF"/>
    <w:rsid w:val="00AD3306"/>
    <w:rsid w:val="00E12DDA"/>
    <w:rsid w:val="00F53220"/>
    <w:rsid w:val="00FA3E17"/>
    <w:rsid w:val="00FC07EB"/>
    <w:rsid w:val="00FD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0B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Hoellerich</dc:creator>
  <cp:lastModifiedBy>Jesse Hoellerich</cp:lastModifiedBy>
  <cp:revision>17</cp:revision>
  <dcterms:created xsi:type="dcterms:W3CDTF">2015-09-30T03:11:00Z</dcterms:created>
  <dcterms:modified xsi:type="dcterms:W3CDTF">2015-09-30T03:48:00Z</dcterms:modified>
</cp:coreProperties>
</file>